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Pain in the head, pain in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eros's broken arrows on the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eros, dead and trampled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eros, not so romantic anymore.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pain in the head, pain in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heart broken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floods of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forming a rapidly rising pool of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pool of water rising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filling the room with rose petals,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float in the water in memoriam.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no more, love no more, love no more!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