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Grave</w:t>
      </w:r>
    </w:p>
    <w:p/>
    <w:p>
      <w:r>
        <w:rPr>
          <w:rFonts w:ascii="Arial" w:hAnsi="Arial" w:eastAsia="Arial"/>
          <w:b w:val="0"/>
          <w:sz w:val="22"/>
        </w:rPr>
        <w:t>Did you dance in the grave,</w:t>
      </w:r>
    </w:p>
    <w:p>
      <w:r>
        <w:rPr>
          <w:rFonts w:ascii="Arial" w:hAnsi="Arial" w:eastAsia="Arial"/>
          <w:b w:val="0"/>
          <w:sz w:val="22"/>
        </w:rPr>
        <w:t>when you were liberated from life,</w:t>
      </w:r>
    </w:p>
    <w:p>
      <w:r>
        <w:rPr>
          <w:rFonts w:ascii="Arial" w:hAnsi="Arial" w:eastAsia="Arial"/>
          <w:b w:val="0"/>
          <w:sz w:val="22"/>
        </w:rPr>
        <w:t>did you celebrate being at one with the Earth,</w:t>
      </w:r>
    </w:p>
    <w:p>
      <w:r>
        <w:rPr>
          <w:rFonts w:ascii="Arial" w:hAnsi="Arial" w:eastAsia="Arial"/>
          <w:b w:val="0"/>
          <w:sz w:val="22"/>
        </w:rPr>
        <w:t>that created you in the first place,</w:t>
      </w:r>
    </w:p>
    <w:p>
      <w:r>
        <w:rPr>
          <w:rFonts w:ascii="Arial" w:hAnsi="Arial" w:eastAsia="Arial"/>
          <w:b w:val="0"/>
          <w:sz w:val="22"/>
        </w:rPr>
        <w:t>did you feel saved,</w:t>
      </w:r>
    </w:p>
    <w:p>
      <w:r>
        <w:rPr>
          <w:rFonts w:ascii="Arial" w:hAnsi="Arial" w:eastAsia="Arial"/>
          <w:b w:val="0"/>
          <w:sz w:val="22"/>
        </w:rPr>
        <w:t>did you feel saved without the worries of the days,</w:t>
      </w:r>
    </w:p>
    <w:p>
      <w:r>
        <w:rPr>
          <w:rFonts w:ascii="Arial" w:hAnsi="Arial" w:eastAsia="Arial"/>
          <w:b w:val="0"/>
          <w:sz w:val="22"/>
        </w:rPr>
        <w:t>were you tormented by the things you had not done,</w:t>
      </w:r>
    </w:p>
    <w:p>
      <w:r>
        <w:rPr>
          <w:rFonts w:ascii="Arial" w:hAnsi="Arial" w:eastAsia="Arial"/>
          <w:b w:val="0"/>
          <w:sz w:val="22"/>
        </w:rPr>
        <w:t>were you numb and weary,</w:t>
      </w:r>
    </w:p>
    <w:p>
      <w:r>
        <w:rPr>
          <w:rFonts w:ascii="Arial" w:hAnsi="Arial" w:eastAsia="Arial"/>
          <w:b w:val="0"/>
          <w:sz w:val="22"/>
        </w:rPr>
        <w:t>and set in that state in a permanent way,</w:t>
      </w:r>
    </w:p>
    <w:p>
      <w:r>
        <w:rPr>
          <w:rFonts w:ascii="Arial" w:hAnsi="Arial" w:eastAsia="Arial"/>
          <w:b w:val="0"/>
          <w:sz w:val="22"/>
        </w:rPr>
        <w:t>or were you cheerful and were you dead,</w:t>
      </w:r>
    </w:p>
    <w:p>
      <w:r>
        <w:rPr>
          <w:rFonts w:ascii="Arial" w:hAnsi="Arial" w:eastAsia="Arial"/>
          <w:b w:val="0"/>
          <w:sz w:val="22"/>
        </w:rPr>
        <w:t>and were you dead back in the Earth</w:t>
      </w:r>
    </w:p>
    <w:p>
      <w:r>
        <w:rPr>
          <w:rFonts w:ascii="Arial" w:hAnsi="Arial" w:eastAsia="Arial"/>
          <w:b w:val="0"/>
          <w:sz w:val="22"/>
        </w:rPr>
        <w:t>going from one living organism to a larger one,</w:t>
      </w:r>
    </w:p>
    <w:p>
      <w:r>
        <w:rPr>
          <w:rFonts w:ascii="Arial" w:hAnsi="Arial" w:eastAsia="Arial"/>
          <w:b w:val="0"/>
          <w:sz w:val="22"/>
        </w:rPr>
        <w:t>a more omnipotent and a more powerful one,</w:t>
      </w:r>
    </w:p>
    <w:p>
      <w:r>
        <w:rPr>
          <w:rFonts w:ascii="Arial" w:hAnsi="Arial" w:eastAsia="Arial"/>
          <w:b w:val="0"/>
          <w:sz w:val="22"/>
        </w:rPr>
        <w:t>more powerful than a single human being,</w:t>
      </w:r>
    </w:p>
    <w:p>
      <w:r>
        <w:rPr>
          <w:rFonts w:ascii="Arial" w:hAnsi="Arial" w:eastAsia="Arial"/>
          <w:b w:val="0"/>
          <w:sz w:val="22"/>
        </w:rPr>
        <w:t>a human being that previously you had been born as,</w:t>
      </w:r>
    </w:p>
    <w:p>
      <w:r>
        <w:rPr>
          <w:rFonts w:ascii="Arial" w:hAnsi="Arial" w:eastAsia="Arial"/>
          <w:b w:val="0"/>
          <w:sz w:val="22"/>
        </w:rPr>
        <w:t>and that you had departed and separated from,</w:t>
      </w:r>
    </w:p>
    <w:p>
      <w:r>
        <w:rPr>
          <w:rFonts w:ascii="Arial" w:hAnsi="Arial" w:eastAsia="Arial"/>
          <w:b w:val="0"/>
          <w:sz w:val="22"/>
        </w:rPr>
        <w:t>and what is life when you are dead,</w:t>
      </w:r>
    </w:p>
    <w:p>
      <w:r>
        <w:rPr>
          <w:rFonts w:ascii="Arial" w:hAnsi="Arial" w:eastAsia="Arial"/>
          <w:b w:val="0"/>
          <w:sz w:val="22"/>
        </w:rPr>
        <w:t>and what is life when you are alive,</w:t>
      </w:r>
    </w:p>
    <w:p>
      <w:r>
        <w:rPr>
          <w:rFonts w:ascii="Arial" w:hAnsi="Arial" w:eastAsia="Arial"/>
          <w:b w:val="0"/>
          <w:sz w:val="22"/>
        </w:rPr>
        <w:t>because you are being continually born,</w:t>
      </w:r>
    </w:p>
    <w:p>
      <w:r>
        <w:rPr>
          <w:rFonts w:ascii="Arial" w:hAnsi="Arial" w:eastAsia="Arial"/>
          <w:b w:val="0"/>
          <w:sz w:val="22"/>
        </w:rPr>
        <w:t>and continually dying at the same time,</w:t>
      </w:r>
    </w:p>
    <w:p>
      <w:r>
        <w:rPr>
          <w:rFonts w:ascii="Arial" w:hAnsi="Arial" w:eastAsia="Arial"/>
          <w:b w:val="0"/>
          <w:sz w:val="22"/>
        </w:rPr>
        <w:t>but our sentience when we are dead does it live on?</w:t>
      </w:r>
    </w:p>
    <w:p>
      <w:r>
        <w:rPr>
          <w:rFonts w:ascii="Arial" w:hAnsi="Arial" w:eastAsia="Arial"/>
          <w:b w:val="0"/>
          <w:sz w:val="22"/>
        </w:rPr>
        <w:t>And do you think more than you used to?</w:t>
      </w:r>
    </w:p>
    <w:p>
      <w:r>
        <w:rPr>
          <w:rFonts w:ascii="Arial" w:hAnsi="Arial" w:eastAsia="Arial"/>
          <w:b w:val="0"/>
          <w:sz w:val="22"/>
        </w:rPr>
        <w:t>And with more sentience than before,</w:t>
      </w:r>
    </w:p>
    <w:p>
      <w:r>
        <w:rPr>
          <w:rFonts w:ascii="Arial" w:hAnsi="Arial" w:eastAsia="Arial"/>
          <w:b w:val="0"/>
          <w:sz w:val="22"/>
        </w:rPr>
        <w:t>are you enlightened and do you talk to the universe,</w:t>
      </w:r>
    </w:p>
    <w:p>
      <w:r>
        <w:rPr>
          <w:rFonts w:ascii="Arial" w:hAnsi="Arial" w:eastAsia="Arial"/>
          <w:b w:val="0"/>
          <w:sz w:val="22"/>
        </w:rPr>
        <w:t>do you talk of the state of the world,</w:t>
      </w:r>
    </w:p>
    <w:p>
      <w:r>
        <w:rPr>
          <w:rFonts w:ascii="Arial" w:hAnsi="Arial" w:eastAsia="Arial"/>
          <w:b w:val="0"/>
          <w:sz w:val="22"/>
        </w:rPr>
        <w:t>and do you feel the pain and the horrors of the world,</w:t>
      </w:r>
    </w:p>
    <w:p>
      <w:r>
        <w:rPr>
          <w:rFonts w:ascii="Arial" w:hAnsi="Arial" w:eastAsia="Arial"/>
          <w:b w:val="0"/>
          <w:sz w:val="22"/>
        </w:rPr>
        <w:t>or are you comfortably,</w:t>
      </w:r>
    </w:p>
    <w:p>
      <w:r>
        <w:rPr>
          <w:rFonts w:ascii="Arial" w:hAnsi="Arial" w:eastAsia="Arial"/>
          <w:b w:val="0"/>
          <w:sz w:val="22"/>
        </w:rPr>
        <w:t>comfortably numb?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